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Ste-Angèle-deLaval/St-célestin/Nicolet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70,0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Pensées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 Bécancour/QC-132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Nicolas Perrot (panneaux vers Bécancour)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Leblanc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des Acadiens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 Port Royal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Houde/QC-226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Principale/QC-226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Pierre Laviolette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Monseigneur Lafortune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Gérard Malouin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Rue Gérard Malouin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Monseigneur Brunault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la Salle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Jean Baptiste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Paul Hubert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Camping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Port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Fleuve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des Soixante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